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13105" cy="8178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6AF8" w:rsidRDefault="004A5B76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BA6AF8">
        <w:rPr>
          <w:b/>
          <w:sz w:val="28"/>
          <w:szCs w:val="28"/>
        </w:rPr>
        <w:t xml:space="preserve"> СЕЛЬСКОГО ПОСЕЛЕНИЯ</w:t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BA6AF8" w:rsidRDefault="00BA6AF8" w:rsidP="00BA6AF8">
      <w:pP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BA6AF8" w:rsidRDefault="00BA6AF8" w:rsidP="00BA6AF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BA6AF8" w:rsidRDefault="00BA6AF8" w:rsidP="00BA6AF8">
      <w:pPr>
        <w:rPr>
          <w:rFonts w:ascii="Times New Roman CYR" w:hAnsi="Times New Roman CYR" w:cs="Times New Roman CYR"/>
          <w:sz w:val="28"/>
          <w:szCs w:val="28"/>
        </w:rPr>
      </w:pPr>
    </w:p>
    <w:p w:rsidR="00BA6AF8" w:rsidRPr="008463EC" w:rsidRDefault="008463EC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от 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 </w:t>
      </w:r>
      <w:r w:rsidR="00A26E8A">
        <w:rPr>
          <w:rFonts w:ascii="Times New Roman CYR" w:hAnsi="Times New Roman CYR" w:cs="Times New Roman CYR"/>
          <w:sz w:val="28"/>
          <w:szCs w:val="28"/>
          <w:u w:val="single"/>
        </w:rPr>
        <w:t>26</w:t>
      </w: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. 04. 2016 года </w:t>
      </w:r>
      <w:r w:rsidR="004A5B76">
        <w:rPr>
          <w:rFonts w:ascii="Times New Roman CYR" w:hAnsi="Times New Roman CYR" w:cs="Times New Roman CYR"/>
          <w:sz w:val="28"/>
          <w:szCs w:val="28"/>
          <w:u w:val="single"/>
        </w:rPr>
        <w:t xml:space="preserve">  № 23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  </w:t>
      </w:r>
    </w:p>
    <w:p w:rsidR="00BA6AF8" w:rsidRDefault="00BA6AF8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13060B" w:rsidRDefault="003B3851" w:rsidP="0013060B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  <w:r w:rsidR="00BA6AF8">
        <w:rPr>
          <w:sz w:val="28"/>
          <w:szCs w:val="28"/>
        </w:rPr>
        <w:t>в   Административный р</w:t>
      </w:r>
      <w:r w:rsidR="004A5B76">
        <w:rPr>
          <w:sz w:val="28"/>
          <w:szCs w:val="28"/>
        </w:rPr>
        <w:t xml:space="preserve">егламент   Администрации </w:t>
      </w:r>
      <w:proofErr w:type="spellStart"/>
      <w:r w:rsidR="004A5B76">
        <w:rPr>
          <w:sz w:val="28"/>
          <w:szCs w:val="28"/>
        </w:rPr>
        <w:t>Прудковского</w:t>
      </w:r>
      <w:proofErr w:type="spellEnd"/>
      <w:r w:rsidR="00BA6AF8">
        <w:rPr>
          <w:sz w:val="28"/>
          <w:szCs w:val="28"/>
        </w:rPr>
        <w:t xml:space="preserve"> сельского поселения  </w:t>
      </w:r>
      <w:proofErr w:type="spellStart"/>
      <w:r w:rsidR="00BA6AF8">
        <w:rPr>
          <w:sz w:val="28"/>
          <w:szCs w:val="28"/>
        </w:rPr>
        <w:t>Починковского</w:t>
      </w:r>
      <w:proofErr w:type="spellEnd"/>
      <w:r w:rsidR="00BA6AF8">
        <w:rPr>
          <w:sz w:val="28"/>
          <w:szCs w:val="28"/>
        </w:rPr>
        <w:t xml:space="preserve"> района Смоленской области</w:t>
      </w:r>
      <w:r w:rsidR="00BA6AF8">
        <w:rPr>
          <w:rFonts w:cs="Times New Roman CYR"/>
          <w:sz w:val="28"/>
          <w:szCs w:val="28"/>
        </w:rPr>
        <w:t xml:space="preserve"> по  предоставлению му</w:t>
      </w:r>
      <w:r w:rsidR="0003517C">
        <w:rPr>
          <w:rFonts w:cs="Times New Roman CYR"/>
          <w:sz w:val="28"/>
          <w:szCs w:val="28"/>
        </w:rPr>
        <w:t xml:space="preserve">ниципальной      услуги </w:t>
      </w:r>
      <w:r w:rsidR="00321D30">
        <w:rPr>
          <w:rFonts w:cs="Times New Roman CYR"/>
          <w:sz w:val="28"/>
          <w:szCs w:val="28"/>
        </w:rPr>
        <w:t xml:space="preserve"> </w:t>
      </w:r>
      <w:r w:rsidR="00993B88" w:rsidRPr="00182F78">
        <w:rPr>
          <w:bCs/>
          <w:sz w:val="28"/>
          <w:szCs w:val="28"/>
        </w:rPr>
        <w:t>«</w:t>
      </w:r>
      <w:r w:rsidR="00993B88" w:rsidRPr="00182F78">
        <w:rPr>
          <w:sz w:val="28"/>
          <w:szCs w:val="28"/>
        </w:rPr>
        <w:t>Присвоение адресов объектам недвижимого имущества, находящимся в границах населённых пунктов поселения</w:t>
      </w:r>
      <w:r w:rsidR="00993B88" w:rsidRPr="00182F78">
        <w:rPr>
          <w:bCs/>
          <w:sz w:val="28"/>
          <w:szCs w:val="28"/>
        </w:rPr>
        <w:t>»</w:t>
      </w:r>
    </w:p>
    <w:p w:rsidR="0013060B" w:rsidRDefault="0013060B" w:rsidP="0013060B">
      <w:pPr>
        <w:ind w:right="5669"/>
        <w:jc w:val="both"/>
        <w:rPr>
          <w:sz w:val="28"/>
          <w:szCs w:val="28"/>
        </w:rPr>
      </w:pPr>
    </w:p>
    <w:p w:rsidR="008463EC" w:rsidRDefault="0013060B" w:rsidP="0013060B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63EC" w:rsidRPr="00B96796">
        <w:rPr>
          <w:sz w:val="28"/>
          <w:szCs w:val="28"/>
        </w:rPr>
        <w:t>В соответствии Федеральным законом от 24 ноября 1995 года № 181-ФЗ «О социальной защите инвалидов в Российской Федерации»</w:t>
      </w:r>
      <w:r w:rsidR="00D32F41">
        <w:rPr>
          <w:sz w:val="28"/>
          <w:szCs w:val="28"/>
        </w:rPr>
        <w:t xml:space="preserve"> </w:t>
      </w:r>
      <w:proofErr w:type="gramStart"/>
      <w:r w:rsidR="00D32F41">
        <w:rPr>
          <w:sz w:val="28"/>
          <w:szCs w:val="28"/>
        </w:rPr>
        <w:t xml:space="preserve">( </w:t>
      </w:r>
      <w:proofErr w:type="gramEnd"/>
      <w:r w:rsidR="00D32F41">
        <w:rPr>
          <w:sz w:val="28"/>
          <w:szCs w:val="28"/>
        </w:rPr>
        <w:t>в редакции Федерального закона 419-ФЗ)</w:t>
      </w:r>
      <w:r w:rsidR="008463EC" w:rsidRPr="00B96796">
        <w:rPr>
          <w:sz w:val="28"/>
          <w:szCs w:val="28"/>
        </w:rPr>
        <w:t xml:space="preserve">, </w:t>
      </w:r>
      <w:r w:rsidR="008463EC">
        <w:rPr>
          <w:sz w:val="28"/>
          <w:szCs w:val="28"/>
        </w:rPr>
        <w:t>Федеральным законом от 27 июля 2010года 210-ФЗ «Об организации предоставления государственных и муниципальных услуг» (с изменениями и дополнени</w:t>
      </w:r>
      <w:r w:rsidR="004A5B76">
        <w:rPr>
          <w:sz w:val="28"/>
          <w:szCs w:val="28"/>
        </w:rPr>
        <w:t xml:space="preserve">ями), Администрация </w:t>
      </w:r>
      <w:proofErr w:type="spellStart"/>
      <w:r w:rsidR="004A5B76">
        <w:rPr>
          <w:sz w:val="28"/>
          <w:szCs w:val="28"/>
        </w:rPr>
        <w:t>Прудковского</w:t>
      </w:r>
      <w:proofErr w:type="spellEnd"/>
      <w:r w:rsidR="008463EC">
        <w:rPr>
          <w:sz w:val="28"/>
          <w:szCs w:val="28"/>
        </w:rPr>
        <w:t xml:space="preserve"> сельского поселения </w:t>
      </w:r>
      <w:proofErr w:type="spellStart"/>
      <w:r w:rsidR="008463EC">
        <w:rPr>
          <w:sz w:val="28"/>
          <w:szCs w:val="28"/>
        </w:rPr>
        <w:t>Починковского</w:t>
      </w:r>
      <w:proofErr w:type="spellEnd"/>
      <w:r w:rsidR="008463EC">
        <w:rPr>
          <w:sz w:val="28"/>
          <w:szCs w:val="28"/>
        </w:rPr>
        <w:t xml:space="preserve"> района Смоленской области  </w:t>
      </w:r>
    </w:p>
    <w:p w:rsidR="00BA6AF8" w:rsidRDefault="00BA6AF8" w:rsidP="0013060B">
      <w:pPr>
        <w:pStyle w:val="ConsNormal"/>
        <w:widowControl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A6AF8" w:rsidRDefault="00BA6AF8" w:rsidP="00BA6AF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AF8" w:rsidRPr="00073CD1" w:rsidRDefault="00073CD1" w:rsidP="00073C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6AF8">
        <w:rPr>
          <w:sz w:val="28"/>
          <w:szCs w:val="28"/>
        </w:rPr>
        <w:t xml:space="preserve">Внести в  Административный регламент предоставления муниципальной  услуги  </w:t>
      </w:r>
      <w:r w:rsidR="00993B88" w:rsidRPr="00182F78">
        <w:rPr>
          <w:bCs/>
          <w:sz w:val="28"/>
          <w:szCs w:val="28"/>
        </w:rPr>
        <w:t>«</w:t>
      </w:r>
      <w:r w:rsidR="00993B88" w:rsidRPr="00182F78">
        <w:rPr>
          <w:sz w:val="28"/>
          <w:szCs w:val="28"/>
        </w:rPr>
        <w:t>Присвоение адресов объектам недвижимого имущества, находящимся в границах населённых пунктов поселения</w:t>
      </w:r>
      <w:r w:rsidR="00993B88" w:rsidRPr="00182F78">
        <w:rPr>
          <w:bCs/>
          <w:sz w:val="28"/>
          <w:szCs w:val="28"/>
        </w:rPr>
        <w:t>»</w:t>
      </w:r>
      <w:r w:rsidR="0013060B">
        <w:rPr>
          <w:sz w:val="28"/>
          <w:szCs w:val="28"/>
        </w:rPr>
        <w:t xml:space="preserve">, </w:t>
      </w:r>
      <w:r w:rsidR="00BA6AF8">
        <w:rPr>
          <w:sz w:val="28"/>
          <w:szCs w:val="28"/>
        </w:rPr>
        <w:t>утвержденный пост</w:t>
      </w:r>
      <w:r w:rsidR="004A5B76">
        <w:rPr>
          <w:sz w:val="28"/>
          <w:szCs w:val="28"/>
        </w:rPr>
        <w:t xml:space="preserve">ановлением Администрации </w:t>
      </w:r>
      <w:proofErr w:type="spellStart"/>
      <w:r w:rsidR="004A5B76">
        <w:rPr>
          <w:sz w:val="28"/>
          <w:szCs w:val="28"/>
        </w:rPr>
        <w:t>Прудковского</w:t>
      </w:r>
      <w:proofErr w:type="spellEnd"/>
      <w:r w:rsidR="00BA6AF8">
        <w:rPr>
          <w:sz w:val="28"/>
          <w:szCs w:val="28"/>
        </w:rPr>
        <w:t xml:space="preserve"> сельского поселения </w:t>
      </w:r>
      <w:proofErr w:type="spellStart"/>
      <w:r w:rsidR="00BA6AF8">
        <w:rPr>
          <w:sz w:val="28"/>
          <w:szCs w:val="28"/>
        </w:rPr>
        <w:t>Починковского</w:t>
      </w:r>
      <w:proofErr w:type="spellEnd"/>
      <w:r w:rsidR="00BA6AF8">
        <w:rPr>
          <w:sz w:val="28"/>
          <w:szCs w:val="28"/>
        </w:rPr>
        <w:t xml:space="preserve"> района Смоленской области от 2</w:t>
      </w:r>
      <w:r w:rsidR="004A5B76">
        <w:rPr>
          <w:sz w:val="28"/>
          <w:szCs w:val="28"/>
        </w:rPr>
        <w:t>6</w:t>
      </w:r>
      <w:r w:rsidR="0003517C">
        <w:rPr>
          <w:sz w:val="28"/>
          <w:szCs w:val="28"/>
        </w:rPr>
        <w:t>.12.</w:t>
      </w:r>
      <w:r w:rsidR="00BA6AF8">
        <w:rPr>
          <w:sz w:val="28"/>
          <w:szCs w:val="28"/>
        </w:rPr>
        <w:t xml:space="preserve"> 201</w:t>
      </w:r>
      <w:r w:rsidR="004A5B76">
        <w:rPr>
          <w:sz w:val="28"/>
          <w:szCs w:val="28"/>
        </w:rPr>
        <w:t>3 г. № 50</w:t>
      </w:r>
      <w:r w:rsidR="0013060B">
        <w:rPr>
          <w:sz w:val="28"/>
          <w:szCs w:val="28"/>
        </w:rPr>
        <w:t xml:space="preserve"> </w:t>
      </w:r>
      <w:r w:rsidR="00BA6AF8">
        <w:rPr>
          <w:sz w:val="28"/>
          <w:szCs w:val="28"/>
        </w:rPr>
        <w:t xml:space="preserve"> следующие </w:t>
      </w:r>
      <w:r w:rsidR="003B3851">
        <w:rPr>
          <w:sz w:val="28"/>
          <w:szCs w:val="28"/>
        </w:rPr>
        <w:t xml:space="preserve">изменения и </w:t>
      </w:r>
      <w:r w:rsidR="00BA6AF8">
        <w:rPr>
          <w:sz w:val="28"/>
          <w:szCs w:val="28"/>
        </w:rPr>
        <w:t>дополнения:</w:t>
      </w:r>
    </w:p>
    <w:p w:rsidR="00BA6AF8" w:rsidRDefault="00BA6AF8" w:rsidP="00BA6AF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В части  2.13. «</w:t>
      </w:r>
      <w:r>
        <w:rPr>
          <w:bCs/>
          <w:sz w:val="28"/>
          <w:szCs w:val="28"/>
        </w:rPr>
        <w:t>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>
        <w:rPr>
          <w:sz w:val="28"/>
          <w:szCs w:val="28"/>
        </w:rPr>
        <w:t xml:space="preserve">» пункт 2.13.7 изложить в следующей редакции: 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«2.13.7 </w:t>
      </w:r>
      <w:r w:rsidR="00BA6AF8" w:rsidRPr="0003517C">
        <w:rPr>
          <w:rFonts w:ascii="Times New Roman" w:hAnsi="Times New Roman" w:cs="Times New Roman"/>
        </w:rPr>
        <w:t>«</w:t>
      </w:r>
      <w:r w:rsidRPr="0003517C">
        <w:rPr>
          <w:rFonts w:ascii="Times New Roman" w:hAnsi="Times New Roman" w:cs="Times New Roman"/>
        </w:rPr>
        <w:t xml:space="preserve">При предоставлении муниципальной услуги инвалидам обеспечиваются (включая инвалидов, использующих кресла-коляски и собак-проводников): 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lastRenderedPageBreak/>
        <w:t>1) условия для беспрепятственного доступа к объекту  (зданию, помещению)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2) возможность самостоятельного передвижения по территории, на которой расположены объекты   (здания, помещения)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муниципальная услуга и к услугам с учётом ограничений их жизнедеятельности;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 и тифлосурдопереводчика;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proofErr w:type="gramStart"/>
      <w:r w:rsidRPr="0003517C">
        <w:rPr>
          <w:rFonts w:ascii="Times New Roman" w:hAnsi="Times New Roman" w:cs="Times New Roman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7" w:history="1">
        <w:r w:rsidRPr="0003517C">
          <w:rPr>
            <w:rFonts w:ascii="Times New Roman" w:hAnsi="Times New Roman" w:cs="Times New Roman"/>
            <w:color w:val="106BBE"/>
          </w:rPr>
          <w:t>форме</w:t>
        </w:r>
      </w:hyperlink>
      <w:r w:rsidRPr="0003517C">
        <w:rPr>
          <w:rFonts w:ascii="Times New Roman" w:hAnsi="Times New Roman" w:cs="Times New Roman"/>
        </w:rPr>
        <w:t xml:space="preserve"> и в </w:t>
      </w:r>
      <w:hyperlink r:id="rId8" w:history="1">
        <w:r w:rsidRPr="0003517C">
          <w:rPr>
            <w:rFonts w:ascii="Times New Roman" w:hAnsi="Times New Roman" w:cs="Times New Roman"/>
            <w:color w:val="106BBE"/>
          </w:rPr>
          <w:t>порядке</w:t>
        </w:r>
      </w:hyperlink>
      <w:r w:rsidRPr="0003517C">
        <w:rPr>
          <w:rFonts w:ascii="Times New Roman" w:hAnsi="Times New Roman" w:cs="Times New Roman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7) оказание помощи инвалидам в преодолении барьеров, мешающих получению ими услуг наравне с другими лицами;</w:t>
      </w:r>
    </w:p>
    <w:p w:rsidR="0003517C" w:rsidRPr="0003517C" w:rsidRDefault="0003517C" w:rsidP="0003517C">
      <w:pPr>
        <w:jc w:val="both"/>
        <w:rPr>
          <w:sz w:val="28"/>
          <w:szCs w:val="28"/>
        </w:rPr>
      </w:pPr>
      <w:r w:rsidRPr="0003517C">
        <w:rPr>
          <w:sz w:val="28"/>
          <w:szCs w:val="28"/>
        </w:rPr>
        <w:t xml:space="preserve">       8)</w:t>
      </w:r>
      <w:r w:rsidRPr="0003517C">
        <w:rPr>
          <w:color w:val="C00000"/>
          <w:sz w:val="28"/>
          <w:szCs w:val="28"/>
        </w:rPr>
        <w:t xml:space="preserve"> </w:t>
      </w:r>
      <w:r w:rsidRPr="0003517C">
        <w:rPr>
          <w:sz w:val="28"/>
          <w:szCs w:val="28"/>
        </w:rPr>
        <w:t>в случае отсутствия технической возможности обеспечить свободный доступ инвалидам на коляске, то есть убрать ступеньки на входе путем понижения уровня пола или построить нормативный пандус</w:t>
      </w:r>
      <w:r w:rsidR="003616D2">
        <w:rPr>
          <w:sz w:val="28"/>
          <w:szCs w:val="28"/>
        </w:rPr>
        <w:t>,</w:t>
      </w:r>
      <w:r w:rsidRPr="0003517C">
        <w:rPr>
          <w:sz w:val="28"/>
          <w:szCs w:val="28"/>
        </w:rPr>
        <w:t xml:space="preserve"> на входе здания устанавливается кнопка вы</w:t>
      </w:r>
      <w:r w:rsidR="004A5B76">
        <w:rPr>
          <w:sz w:val="28"/>
          <w:szCs w:val="28"/>
        </w:rPr>
        <w:t>зова с информационной табличкой</w:t>
      </w:r>
      <w:r>
        <w:rPr>
          <w:sz w:val="28"/>
          <w:szCs w:val="28"/>
        </w:rPr>
        <w:t>».</w:t>
      </w:r>
    </w:p>
    <w:p w:rsidR="00BA6AF8" w:rsidRDefault="00BA6AF8" w:rsidP="000351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Администрации </w:t>
      </w:r>
      <w:proofErr w:type="spellStart"/>
      <w:r w:rsidR="004A5B76">
        <w:rPr>
          <w:bCs/>
          <w:sz w:val="28"/>
          <w:szCs w:val="28"/>
        </w:rPr>
        <w:t>Прудковского</w:t>
      </w:r>
      <w:proofErr w:type="spellEnd"/>
      <w:r>
        <w:rPr>
          <w:bCs/>
          <w:sz w:val="28"/>
          <w:szCs w:val="28"/>
        </w:rPr>
        <w:t xml:space="preserve">  сельского поселения </w:t>
      </w:r>
      <w:proofErr w:type="spellStart"/>
      <w:r>
        <w:rPr>
          <w:bCs/>
          <w:sz w:val="28"/>
          <w:szCs w:val="28"/>
        </w:rPr>
        <w:t>Починковского</w:t>
      </w:r>
      <w:proofErr w:type="spellEnd"/>
      <w:r>
        <w:rPr>
          <w:bCs/>
          <w:sz w:val="28"/>
          <w:szCs w:val="28"/>
        </w:rPr>
        <w:t xml:space="preserve"> района Смоленской области (</w:t>
      </w:r>
      <w:r w:rsidR="004A5B76">
        <w:rPr>
          <w:bCs/>
          <w:sz w:val="28"/>
          <w:szCs w:val="28"/>
        </w:rPr>
        <w:t>Н.П. Иванченко</w:t>
      </w:r>
      <w:r>
        <w:rPr>
          <w:bCs/>
          <w:sz w:val="28"/>
          <w:szCs w:val="28"/>
        </w:rPr>
        <w:t>)  обеспечить исполнение Административного регламента.</w:t>
      </w:r>
    </w:p>
    <w:p w:rsidR="00BA6AF8" w:rsidRDefault="00BA6AF8" w:rsidP="00BA6AF8">
      <w:pPr>
        <w:pStyle w:val="ConsNormal"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3616D2" w:rsidRPr="003616D2" w:rsidRDefault="003616D2" w:rsidP="003616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BA6AF8" w:rsidRPr="003616D2">
        <w:rPr>
          <w:bCs/>
          <w:sz w:val="28"/>
          <w:szCs w:val="28"/>
        </w:rPr>
        <w:t xml:space="preserve">4. </w:t>
      </w:r>
      <w:bookmarkStart w:id="0" w:name="_GoBack"/>
      <w:bookmarkEnd w:id="0"/>
      <w:proofErr w:type="gramStart"/>
      <w:r w:rsidRPr="003616D2">
        <w:rPr>
          <w:sz w:val="28"/>
          <w:szCs w:val="28"/>
        </w:rPr>
        <w:t>Разместить</w:t>
      </w:r>
      <w:proofErr w:type="gramEnd"/>
      <w:r w:rsidRPr="003616D2">
        <w:rPr>
          <w:sz w:val="28"/>
          <w:szCs w:val="28"/>
        </w:rPr>
        <w:t xml:space="preserve"> настоящее постановление на официальном </w:t>
      </w:r>
      <w:r w:rsidR="004A5B76">
        <w:rPr>
          <w:sz w:val="28"/>
          <w:szCs w:val="28"/>
        </w:rPr>
        <w:t xml:space="preserve">сайте Администрации </w:t>
      </w:r>
      <w:proofErr w:type="spellStart"/>
      <w:r w:rsidR="004A5B76">
        <w:rPr>
          <w:sz w:val="28"/>
          <w:szCs w:val="28"/>
        </w:rPr>
        <w:t>Прудковского</w:t>
      </w:r>
      <w:proofErr w:type="spellEnd"/>
      <w:r w:rsidRPr="003616D2">
        <w:rPr>
          <w:sz w:val="28"/>
          <w:szCs w:val="28"/>
        </w:rPr>
        <w:t xml:space="preserve"> сельского поселения </w:t>
      </w:r>
      <w:proofErr w:type="spellStart"/>
      <w:r w:rsidRPr="003616D2">
        <w:rPr>
          <w:sz w:val="28"/>
          <w:szCs w:val="28"/>
        </w:rPr>
        <w:t>Починковского</w:t>
      </w:r>
      <w:proofErr w:type="spellEnd"/>
      <w:r w:rsidRPr="003616D2">
        <w:rPr>
          <w:sz w:val="28"/>
          <w:szCs w:val="28"/>
        </w:rPr>
        <w:t xml:space="preserve"> района Смоленской области в информационно-телекоммуникационной сети «Интернет».</w:t>
      </w:r>
    </w:p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</w:p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  <w:r w:rsidRPr="005C06B2">
        <w:rPr>
          <w:sz w:val="28"/>
          <w:szCs w:val="28"/>
        </w:rPr>
        <w:t xml:space="preserve">Глава муниципального образования </w:t>
      </w:r>
    </w:p>
    <w:p w:rsidR="003616D2" w:rsidRDefault="004A5B76" w:rsidP="003616D2">
      <w:pPr>
        <w:pStyle w:val="ConsPlusNormal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Прудковского</w:t>
      </w:r>
      <w:proofErr w:type="spellEnd"/>
      <w:r w:rsidR="003616D2">
        <w:rPr>
          <w:sz w:val="28"/>
          <w:szCs w:val="28"/>
        </w:rPr>
        <w:t xml:space="preserve"> сельского поселения </w:t>
      </w:r>
    </w:p>
    <w:p w:rsidR="0017200C" w:rsidRPr="00BB6298" w:rsidRDefault="003616D2" w:rsidP="00BB6298">
      <w:pPr>
        <w:pStyle w:val="ConsPlusNormal"/>
        <w:jc w:val="both"/>
        <w:outlineLvl w:val="0"/>
        <w:rPr>
          <w:sz w:val="28"/>
          <w:szCs w:val="28"/>
        </w:rPr>
      </w:pPr>
      <w:proofErr w:type="spellStart"/>
      <w:r w:rsidRPr="005C06B2">
        <w:rPr>
          <w:sz w:val="28"/>
          <w:szCs w:val="28"/>
        </w:rPr>
        <w:t>Починковск</w:t>
      </w:r>
      <w:r>
        <w:rPr>
          <w:sz w:val="28"/>
          <w:szCs w:val="28"/>
        </w:rPr>
        <w:t>ого</w:t>
      </w:r>
      <w:proofErr w:type="spellEnd"/>
      <w:r w:rsidRPr="005C06B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5C06B2">
        <w:rPr>
          <w:sz w:val="28"/>
          <w:szCs w:val="28"/>
        </w:rPr>
        <w:t>Смоленской области</w:t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4A5B76">
        <w:rPr>
          <w:sz w:val="28"/>
          <w:szCs w:val="28"/>
        </w:rPr>
        <w:t xml:space="preserve">                   Н.П. Иванченко</w:t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</w:p>
    <w:sectPr w:rsidR="0017200C" w:rsidRPr="00BB6298" w:rsidSect="00D32F4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412C"/>
    <w:multiLevelType w:val="hybridMultilevel"/>
    <w:tmpl w:val="A23420FE"/>
    <w:lvl w:ilvl="0" w:tplc="CCBAA4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5D75B0"/>
    <w:multiLevelType w:val="hybridMultilevel"/>
    <w:tmpl w:val="210892C4"/>
    <w:lvl w:ilvl="0" w:tplc="080284F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A63"/>
    <w:rsid w:val="0003517C"/>
    <w:rsid w:val="00073CD1"/>
    <w:rsid w:val="000B1E71"/>
    <w:rsid w:val="0013060B"/>
    <w:rsid w:val="001562B9"/>
    <w:rsid w:val="0017200C"/>
    <w:rsid w:val="002C434E"/>
    <w:rsid w:val="00321D30"/>
    <w:rsid w:val="00333197"/>
    <w:rsid w:val="003616D2"/>
    <w:rsid w:val="003664F3"/>
    <w:rsid w:val="003B3851"/>
    <w:rsid w:val="003D6717"/>
    <w:rsid w:val="00474A07"/>
    <w:rsid w:val="004A5B76"/>
    <w:rsid w:val="00532A63"/>
    <w:rsid w:val="005C0219"/>
    <w:rsid w:val="005C40C2"/>
    <w:rsid w:val="007A2E7F"/>
    <w:rsid w:val="008463EC"/>
    <w:rsid w:val="00866508"/>
    <w:rsid w:val="008E542E"/>
    <w:rsid w:val="00982489"/>
    <w:rsid w:val="00993B88"/>
    <w:rsid w:val="00A26E8A"/>
    <w:rsid w:val="00B215D6"/>
    <w:rsid w:val="00BA6AF8"/>
    <w:rsid w:val="00BB6298"/>
    <w:rsid w:val="00CD3DED"/>
    <w:rsid w:val="00D32F41"/>
    <w:rsid w:val="00F1177F"/>
    <w:rsid w:val="00F52246"/>
    <w:rsid w:val="00FD1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3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D3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63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3616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note text"/>
    <w:basedOn w:val="a"/>
    <w:link w:val="aa"/>
    <w:uiPriority w:val="99"/>
    <w:semiHidden/>
    <w:rsid w:val="00073CD1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73C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45140.200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1045140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8FDBA-9CF7-444F-9C55-5046F199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15</cp:revision>
  <cp:lastPrinted>2016-04-26T05:43:00Z</cp:lastPrinted>
  <dcterms:created xsi:type="dcterms:W3CDTF">2016-04-07T11:25:00Z</dcterms:created>
  <dcterms:modified xsi:type="dcterms:W3CDTF">2016-04-26T05:44:00Z</dcterms:modified>
</cp:coreProperties>
</file>